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18C4F708" w:rsidR="00F91FCD" w:rsidRPr="00D1077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D1077D">
        <w:rPr>
          <w:rFonts w:cs="Arial"/>
          <w:iCs/>
          <w:caps/>
          <w:sz w:val="28"/>
          <w:szCs w:val="28"/>
        </w:rPr>
        <w:t xml:space="preserve">ProjEto de Lei n° </w:t>
      </w:r>
      <w:r w:rsidR="00D1077D" w:rsidRPr="00D1077D">
        <w:rPr>
          <w:rFonts w:cs="Arial"/>
          <w:iCs/>
          <w:caps/>
          <w:sz w:val="28"/>
          <w:szCs w:val="28"/>
        </w:rPr>
        <w:t>060</w:t>
      </w:r>
      <w:r w:rsidR="00A26036" w:rsidRPr="00D1077D">
        <w:rPr>
          <w:rFonts w:cs="Arial"/>
          <w:iCs/>
          <w:caps/>
          <w:sz w:val="28"/>
          <w:szCs w:val="28"/>
        </w:rPr>
        <w:t>/</w:t>
      </w:r>
      <w:r w:rsidRPr="00D1077D">
        <w:rPr>
          <w:rFonts w:cs="Arial"/>
          <w:iCs/>
          <w:caps/>
          <w:sz w:val="28"/>
          <w:szCs w:val="28"/>
        </w:rPr>
        <w:t>20</w:t>
      </w:r>
      <w:r w:rsidR="009B1987" w:rsidRPr="00D1077D">
        <w:rPr>
          <w:rFonts w:cs="Arial"/>
          <w:iCs/>
          <w:caps/>
          <w:sz w:val="28"/>
          <w:szCs w:val="28"/>
        </w:rPr>
        <w:t>2</w:t>
      </w:r>
      <w:r w:rsidR="00B22424" w:rsidRPr="00D1077D">
        <w:rPr>
          <w:rFonts w:cs="Arial"/>
          <w:iCs/>
          <w:caps/>
          <w:sz w:val="28"/>
          <w:szCs w:val="28"/>
        </w:rPr>
        <w:t>3</w:t>
      </w:r>
      <w:r w:rsidRPr="00D1077D">
        <w:rPr>
          <w:rFonts w:cs="Arial"/>
          <w:iCs/>
          <w:caps/>
          <w:sz w:val="28"/>
          <w:szCs w:val="28"/>
        </w:rPr>
        <w:t>,</w:t>
      </w:r>
    </w:p>
    <w:p w14:paraId="23961B66" w14:textId="297A4E2A" w:rsidR="00DA247E" w:rsidRPr="00D1077D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D1077D">
        <w:rPr>
          <w:rFonts w:cs="Arial"/>
          <w:iCs/>
          <w:sz w:val="24"/>
          <w:szCs w:val="24"/>
        </w:rPr>
        <w:t>de</w:t>
      </w:r>
      <w:proofErr w:type="gramEnd"/>
      <w:r w:rsidRPr="00D1077D">
        <w:rPr>
          <w:rFonts w:cs="Arial"/>
          <w:iCs/>
          <w:sz w:val="24"/>
          <w:szCs w:val="24"/>
        </w:rPr>
        <w:t xml:space="preserve"> </w:t>
      </w:r>
      <w:r w:rsidR="00D1077D" w:rsidRPr="00D1077D">
        <w:rPr>
          <w:rFonts w:cs="Arial"/>
          <w:iCs/>
          <w:sz w:val="24"/>
          <w:szCs w:val="24"/>
        </w:rPr>
        <w:t>08</w:t>
      </w:r>
      <w:r w:rsidRPr="00D1077D">
        <w:rPr>
          <w:rFonts w:cs="Arial"/>
          <w:iCs/>
          <w:sz w:val="24"/>
          <w:szCs w:val="24"/>
        </w:rPr>
        <w:t xml:space="preserve"> de </w:t>
      </w:r>
      <w:r w:rsidR="001227D7" w:rsidRPr="00D1077D">
        <w:rPr>
          <w:rFonts w:cs="Arial"/>
          <w:iCs/>
          <w:sz w:val="24"/>
          <w:szCs w:val="24"/>
        </w:rPr>
        <w:t>agosto</w:t>
      </w:r>
      <w:r w:rsidR="00202CD9" w:rsidRPr="00D1077D">
        <w:rPr>
          <w:rFonts w:cs="Arial"/>
          <w:iCs/>
          <w:sz w:val="24"/>
          <w:szCs w:val="24"/>
        </w:rPr>
        <w:t xml:space="preserve"> </w:t>
      </w:r>
      <w:r w:rsidRPr="00D1077D">
        <w:rPr>
          <w:rFonts w:cs="Arial"/>
          <w:iCs/>
          <w:sz w:val="24"/>
          <w:szCs w:val="24"/>
        </w:rPr>
        <w:t>de 20</w:t>
      </w:r>
      <w:r w:rsidR="009B1987" w:rsidRPr="00D1077D">
        <w:rPr>
          <w:rFonts w:cs="Arial"/>
          <w:iCs/>
          <w:sz w:val="24"/>
          <w:szCs w:val="24"/>
        </w:rPr>
        <w:t>2</w:t>
      </w:r>
      <w:r w:rsidR="00B22424" w:rsidRPr="00D1077D">
        <w:rPr>
          <w:rFonts w:cs="Arial"/>
          <w:iCs/>
          <w:sz w:val="24"/>
          <w:szCs w:val="24"/>
        </w:rPr>
        <w:t>3</w:t>
      </w:r>
      <w:r w:rsidRPr="00D1077D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06EAAAA3" w14:textId="430E3639"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DD6063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DD6063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2B351D">
        <w:rPr>
          <w:rFonts w:ascii="Arial" w:hAnsi="Arial" w:cs="Arial"/>
          <w:b/>
          <w:i/>
          <w:sz w:val="22"/>
          <w:szCs w:val="22"/>
        </w:rPr>
        <w:t>Especia</w:t>
      </w:r>
      <w:r w:rsidR="00DD6063">
        <w:rPr>
          <w:rFonts w:ascii="Arial" w:hAnsi="Arial" w:cs="Arial"/>
          <w:b/>
          <w:i/>
          <w:sz w:val="22"/>
          <w:szCs w:val="22"/>
        </w:rPr>
        <w:t>is</w:t>
      </w:r>
      <w:r w:rsidR="002B351D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772F39">
        <w:rPr>
          <w:rFonts w:ascii="Arial" w:hAnsi="Arial" w:cs="Arial"/>
          <w:b/>
          <w:i/>
          <w:sz w:val="22"/>
          <w:szCs w:val="22"/>
        </w:rPr>
        <w:t xml:space="preserve"> </w:t>
      </w:r>
      <w:r w:rsidR="00EA57DC">
        <w:rPr>
          <w:rFonts w:ascii="Arial" w:hAnsi="Arial" w:cs="Arial"/>
          <w:b/>
          <w:i/>
          <w:sz w:val="22"/>
          <w:szCs w:val="22"/>
        </w:rPr>
        <w:t>250.000,00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F700319" w14:textId="77777777" w:rsidR="004A3C16" w:rsidRPr="00D1077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 w:rsidRPr="00D1077D">
        <w:rPr>
          <w:rFonts w:ascii="Arial" w:hAnsi="Arial" w:cs="Arial"/>
          <w:sz w:val="22"/>
          <w:szCs w:val="22"/>
        </w:rPr>
        <w:t>0</w:t>
      </w:r>
      <w:r w:rsidRPr="00D1077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0FD3C04E" w14:textId="77777777" w:rsidR="00D1077D" w:rsidRPr="00D1077D" w:rsidRDefault="00D1077D" w:rsidP="00D1077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14:paraId="0C989735" w14:textId="515DB346" w:rsidR="0036217F" w:rsidRPr="00D1077D" w:rsidRDefault="004A3C16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b/>
          <w:sz w:val="22"/>
          <w:szCs w:val="22"/>
        </w:rPr>
        <w:t>Art. 1° -</w:t>
      </w:r>
      <w:r w:rsidRPr="00D1077D">
        <w:rPr>
          <w:rFonts w:ascii="Arial" w:hAnsi="Arial" w:cs="Arial"/>
          <w:sz w:val="22"/>
          <w:szCs w:val="22"/>
        </w:rPr>
        <w:t xml:space="preserve"> </w:t>
      </w:r>
      <w:r w:rsidR="0036217F" w:rsidRPr="00D1077D">
        <w:rPr>
          <w:rFonts w:ascii="Arial" w:hAnsi="Arial" w:cs="Arial"/>
          <w:sz w:val="22"/>
          <w:szCs w:val="22"/>
        </w:rPr>
        <w:t>É o Executivo Municipal autorizado a abrir Crédito</w:t>
      </w:r>
      <w:r w:rsidR="00DD6063">
        <w:rPr>
          <w:rFonts w:ascii="Arial" w:hAnsi="Arial" w:cs="Arial"/>
          <w:sz w:val="22"/>
          <w:szCs w:val="22"/>
        </w:rPr>
        <w:t>s Adicionais Especiais</w:t>
      </w:r>
      <w:r w:rsidR="0036217F" w:rsidRPr="00D1077D">
        <w:rPr>
          <w:rFonts w:ascii="Arial" w:hAnsi="Arial" w:cs="Arial"/>
          <w:sz w:val="22"/>
          <w:szCs w:val="22"/>
        </w:rPr>
        <w:t xml:space="preserve"> no valor total de </w:t>
      </w:r>
      <w:r w:rsidR="0036217F" w:rsidRPr="00D1077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772F39" w:rsidRPr="00D1077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A57DC" w:rsidRPr="00D1077D">
        <w:rPr>
          <w:rFonts w:ascii="Arial" w:hAnsi="Arial" w:cs="Arial"/>
          <w:b/>
          <w:color w:val="000000" w:themeColor="text1"/>
          <w:sz w:val="22"/>
          <w:szCs w:val="22"/>
        </w:rPr>
        <w:t>250.000,00</w:t>
      </w:r>
      <w:r w:rsidR="0036217F" w:rsidRPr="00D1077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E400FD" w:rsidRPr="00D1077D">
        <w:rPr>
          <w:rFonts w:ascii="Arial" w:hAnsi="Arial" w:cs="Arial"/>
          <w:b/>
          <w:color w:val="000000" w:themeColor="text1"/>
          <w:sz w:val="22"/>
          <w:szCs w:val="22"/>
        </w:rPr>
        <w:t xml:space="preserve">duzentos e </w:t>
      </w:r>
      <w:r w:rsidR="00EA57DC" w:rsidRPr="00D1077D">
        <w:rPr>
          <w:rFonts w:ascii="Arial" w:hAnsi="Arial" w:cs="Arial"/>
          <w:b/>
          <w:color w:val="000000" w:themeColor="text1"/>
          <w:sz w:val="22"/>
          <w:szCs w:val="22"/>
        </w:rPr>
        <w:t>cinquenta mil</w:t>
      </w:r>
      <w:r w:rsidR="0036217F" w:rsidRPr="00D1077D">
        <w:rPr>
          <w:rFonts w:ascii="Arial" w:hAnsi="Arial" w:cs="Arial"/>
          <w:b/>
          <w:color w:val="000000" w:themeColor="text1"/>
          <w:sz w:val="22"/>
          <w:szCs w:val="22"/>
        </w:rPr>
        <w:t xml:space="preserve"> reais) </w:t>
      </w:r>
      <w:r w:rsidR="0036217F" w:rsidRPr="00D1077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="0036217F" w:rsidRPr="00D1077D">
        <w:rPr>
          <w:rFonts w:ascii="Arial" w:hAnsi="Arial" w:cs="Arial"/>
          <w:sz w:val="22"/>
          <w:szCs w:val="22"/>
        </w:rPr>
        <w:t xml:space="preserve">: </w:t>
      </w:r>
    </w:p>
    <w:p w14:paraId="54ED74F0" w14:textId="77777777" w:rsidR="00561DF0" w:rsidRPr="00D1077D" w:rsidRDefault="00561DF0" w:rsidP="00561DF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AC0D3B" w14:textId="0016D289" w:rsidR="00561DF0" w:rsidRPr="00D1077D" w:rsidRDefault="00D1077D" w:rsidP="008847AF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561DF0" w:rsidRPr="00D1077D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47845571" w14:textId="77777777" w:rsidR="00561DF0" w:rsidRPr="00D1077D" w:rsidRDefault="00561DF0" w:rsidP="00561DF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561DF0" w:rsidRPr="00D1077D" w14:paraId="338517E5" w14:textId="77777777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50E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AE3B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E698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B45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61DF0" w:rsidRPr="00D1077D" w14:paraId="3D06EEBF" w14:textId="77777777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E04" w14:textId="77777777" w:rsidR="00561DF0" w:rsidRPr="00D1077D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206A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EDB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410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1DF0" w:rsidRPr="00D1077D" w14:paraId="7E980FB6" w14:textId="77777777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36C" w14:textId="77777777" w:rsidR="00561DF0" w:rsidRPr="00D1077D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4E80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D4A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C316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1DF0" w:rsidRPr="00D1077D" w14:paraId="6A1A7630" w14:textId="77777777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A88A" w14:textId="77777777" w:rsidR="00561DF0" w:rsidRPr="00D1077D" w:rsidRDefault="00561DF0" w:rsidP="009E0A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D81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09F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26AD" w14:textId="77777777" w:rsidR="00561DF0" w:rsidRPr="00D1077D" w:rsidRDefault="00561DF0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E0274" w:rsidRPr="00D1077D" w14:paraId="7414C423" w14:textId="77777777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A3F" w14:textId="2202C056" w:rsidR="001E0274" w:rsidRPr="00D1077D" w:rsidRDefault="00394B7F" w:rsidP="0085040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1.27</w:t>
            </w:r>
            <w:r w:rsidR="001227D7"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C5E" w14:textId="77777777" w:rsidR="00791C10" w:rsidRPr="00D1077D" w:rsidRDefault="00291F2F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Transferência de recurso do FNS – Proposta 36000.5102702/02-300</w:t>
            </w:r>
          </w:p>
          <w:p w14:paraId="56241B34" w14:textId="230ED8A8" w:rsidR="00291F2F" w:rsidRPr="00D1077D" w:rsidRDefault="00291F2F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Parlamentar Individual nº 366100111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D05" w14:textId="77777777" w:rsidR="001E0274" w:rsidRPr="00D1077D" w:rsidRDefault="001E027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0E91" w14:textId="77777777" w:rsidR="001E0274" w:rsidRPr="00D1077D" w:rsidRDefault="001E0274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1DF0" w:rsidRPr="00D1077D" w14:paraId="2DF94AC9" w14:textId="77777777" w:rsidTr="009E0A8A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F78" w14:textId="77777777" w:rsidR="00561DF0" w:rsidRPr="00D1077D" w:rsidRDefault="00561DF0" w:rsidP="00561D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911" w14:textId="77777777" w:rsidR="00561DF0" w:rsidRPr="00D1077D" w:rsidRDefault="00561DF0" w:rsidP="0085040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–Pessoa Jurídica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F49" w14:textId="77777777" w:rsidR="00561DF0" w:rsidRPr="00D1077D" w:rsidRDefault="0085040C" w:rsidP="009E0A8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2C0" w14:textId="2E477DF9" w:rsidR="00561DF0" w:rsidRPr="00D1077D" w:rsidRDefault="00725F42" w:rsidP="009E0A8A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100.000,00</w:t>
            </w:r>
          </w:p>
        </w:tc>
      </w:tr>
    </w:tbl>
    <w:p w14:paraId="4FB6BE63" w14:textId="77777777" w:rsidR="001927AA" w:rsidRPr="00D1077D" w:rsidRDefault="001927AA" w:rsidP="001927AA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B2ACBD" w14:textId="171756B5" w:rsidR="001927AA" w:rsidRPr="00D1077D" w:rsidRDefault="00D1077D" w:rsidP="001927AA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1927AA" w:rsidRPr="00D1077D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5199A128" w14:textId="77777777" w:rsidR="001927AA" w:rsidRPr="00D1077D" w:rsidRDefault="001927AA" w:rsidP="001927AA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1927AA" w:rsidRPr="00D1077D" w14:paraId="103556AD" w14:textId="77777777" w:rsidTr="00EA643C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54D9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D016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D23B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ED09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1927AA" w:rsidRPr="00D1077D" w14:paraId="39F5B49B" w14:textId="77777777" w:rsidTr="00EA643C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ED9B" w14:textId="77777777" w:rsidR="001927AA" w:rsidRPr="00D1077D" w:rsidRDefault="001927AA" w:rsidP="00EA64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4D70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C4BD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4AA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927AA" w:rsidRPr="00D1077D" w14:paraId="60BADC57" w14:textId="77777777" w:rsidTr="00EA643C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6A7" w14:textId="77777777" w:rsidR="001927AA" w:rsidRPr="00D1077D" w:rsidRDefault="001927AA" w:rsidP="00EA64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E11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AAE5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0049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927AA" w:rsidRPr="00D1077D" w14:paraId="4B91FF9D" w14:textId="77777777" w:rsidTr="00EA643C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DE0D" w14:textId="77777777" w:rsidR="001927AA" w:rsidRPr="00D1077D" w:rsidRDefault="001927AA" w:rsidP="00EA64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A0DE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022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03D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927AA" w:rsidRPr="00D1077D" w14:paraId="41C20C10" w14:textId="77777777" w:rsidTr="00EA643C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081" w14:textId="3C0DDD9A" w:rsidR="001927AA" w:rsidRPr="00D1077D" w:rsidRDefault="00394B7F" w:rsidP="00EA64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1.27</w:t>
            </w:r>
            <w:r w:rsidR="001227D7"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CBEA" w14:textId="77777777" w:rsidR="00FB6892" w:rsidRPr="00D1077D" w:rsidRDefault="00FB6892" w:rsidP="00FB68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Transferência de recurso do FES – Portaria SES nº 479/2023</w:t>
            </w:r>
          </w:p>
          <w:p w14:paraId="5D9235D9" w14:textId="7C77C683" w:rsidR="001927AA" w:rsidRPr="00D1077D" w:rsidRDefault="00FB6892" w:rsidP="00FB68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Parlamentar Individual nº 284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D0B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876" w14:textId="77777777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927AA" w:rsidRPr="00D1077D" w14:paraId="098C2460" w14:textId="77777777" w:rsidTr="00EA643C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8972" w14:textId="3FC091F4" w:rsidR="001927AA" w:rsidRPr="00D1077D" w:rsidRDefault="001927AA" w:rsidP="00EA643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 w:rsidR="00FB6892"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6C5" w14:textId="015219AF" w:rsidR="001927AA" w:rsidRPr="00D1077D" w:rsidRDefault="00FB6892" w:rsidP="00FB68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A91" w14:textId="5249D5E0" w:rsidR="001927AA" w:rsidRPr="00D1077D" w:rsidRDefault="001927AA" w:rsidP="00EA643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FB6892"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9C97" w14:textId="02BA5365" w:rsidR="001927AA" w:rsidRPr="00D1077D" w:rsidRDefault="00FB6892" w:rsidP="00EA643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100.000,00</w:t>
            </w:r>
          </w:p>
        </w:tc>
      </w:tr>
    </w:tbl>
    <w:p w14:paraId="2CD29182" w14:textId="77777777" w:rsidR="00567DD8" w:rsidRPr="00D1077D" w:rsidRDefault="00567DD8" w:rsidP="00567DD8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24EFEF" w14:textId="6CBD40EB" w:rsidR="00567DD8" w:rsidRPr="00D1077D" w:rsidRDefault="00D1077D" w:rsidP="00567DD8">
      <w:pPr>
        <w:pStyle w:val="Corpodetexto2"/>
        <w:numPr>
          <w:ilvl w:val="0"/>
          <w:numId w:val="2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567DD8" w:rsidRPr="00D1077D">
        <w:rPr>
          <w:rFonts w:ascii="Arial" w:hAnsi="Arial" w:cs="Arial"/>
          <w:color w:val="000000" w:themeColor="text1"/>
          <w:sz w:val="22"/>
          <w:szCs w:val="22"/>
        </w:rPr>
        <w:t>Órgão: 08 - Secretaria de Saúde.</w:t>
      </w:r>
    </w:p>
    <w:p w14:paraId="15157726" w14:textId="77777777" w:rsidR="00567DD8" w:rsidRPr="00D1077D" w:rsidRDefault="00567DD8" w:rsidP="00567DD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5195"/>
        <w:gridCol w:w="1273"/>
        <w:gridCol w:w="1542"/>
      </w:tblGrid>
      <w:tr w:rsidR="00567DD8" w:rsidRPr="00D1077D" w14:paraId="7FE23A74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9FAE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BCDD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3E6D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B20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67DD8" w:rsidRPr="00D1077D" w14:paraId="66BD7417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808F" w14:textId="77777777" w:rsidR="00567DD8" w:rsidRPr="00D1077D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B0B6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Saúde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9E3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626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7DD8" w:rsidRPr="00D1077D" w14:paraId="30A840AE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2F7" w14:textId="77777777" w:rsidR="00567DD8" w:rsidRPr="00D1077D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301.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3D3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B66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BC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7DD8" w:rsidRPr="00D1077D" w14:paraId="3AA56CBE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19A5" w14:textId="77777777" w:rsidR="00567DD8" w:rsidRPr="00D1077D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1002.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EE3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Atenção Básica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367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2056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7DD8" w:rsidRPr="00D1077D" w14:paraId="5C0CAFFB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8545" w14:textId="4F6471DD" w:rsidR="00567DD8" w:rsidRPr="00D1077D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1.280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9682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bookmarkStart w:id="0" w:name="_Hlk142299925"/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Transferência de recurso do FES – Portaria SES nº 479/2023</w:t>
            </w:r>
          </w:p>
          <w:p w14:paraId="11BCEF8B" w14:textId="347575AB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Parlamentar Individual nº 168</w:t>
            </w:r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3B5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0AD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67DD8" w:rsidRPr="00D1077D" w14:paraId="5E3CC912" w14:textId="77777777" w:rsidTr="003D4BF0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6CB" w14:textId="77777777" w:rsidR="00567DD8" w:rsidRPr="00D1077D" w:rsidRDefault="00567DD8" w:rsidP="003D4B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2831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FC0" w14:textId="77777777" w:rsidR="00567DD8" w:rsidRPr="00D1077D" w:rsidRDefault="00567DD8" w:rsidP="003D4B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B52" w14:textId="049EA116" w:rsidR="00567DD8" w:rsidRPr="00D1077D" w:rsidRDefault="00567DD8" w:rsidP="003D4B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D1077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</w:p>
        </w:tc>
      </w:tr>
    </w:tbl>
    <w:p w14:paraId="3C3D1C4E" w14:textId="77777777" w:rsidR="00D1077D" w:rsidRDefault="00D1077D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5078CC" w14:textId="12CBD18E" w:rsidR="003F1707" w:rsidRPr="00D1077D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D1077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Art. </w:t>
      </w:r>
      <w:r w:rsidR="00942143" w:rsidRPr="00D1077D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D1077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D107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D1077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3B0F1D" w:rsidRPr="00D1077D">
        <w:rPr>
          <w:rFonts w:ascii="Arial" w:hAnsi="Arial" w:cs="Arial"/>
          <w:sz w:val="22"/>
          <w:szCs w:val="22"/>
        </w:rPr>
        <w:t xml:space="preserve">Especiais, </w:t>
      </w:r>
      <w:r w:rsidR="004A3C16" w:rsidRPr="00D1077D">
        <w:rPr>
          <w:rFonts w:ascii="Arial" w:hAnsi="Arial" w:cs="Arial"/>
          <w:sz w:val="22"/>
          <w:szCs w:val="22"/>
        </w:rPr>
        <w:t>que trata</w:t>
      </w:r>
      <w:r w:rsidR="006C30B0" w:rsidRPr="00D1077D">
        <w:rPr>
          <w:rFonts w:ascii="Arial" w:hAnsi="Arial" w:cs="Arial"/>
          <w:sz w:val="22"/>
          <w:szCs w:val="22"/>
        </w:rPr>
        <w:t>m</w:t>
      </w:r>
      <w:r w:rsidR="004A3C16" w:rsidRPr="00D1077D">
        <w:rPr>
          <w:rFonts w:ascii="Arial" w:hAnsi="Arial" w:cs="Arial"/>
          <w:sz w:val="22"/>
          <w:szCs w:val="22"/>
        </w:rPr>
        <w:t xml:space="preserve"> o Art.</w:t>
      </w:r>
      <w:r w:rsidR="0030388B" w:rsidRPr="00D1077D">
        <w:rPr>
          <w:rFonts w:ascii="Arial" w:hAnsi="Arial" w:cs="Arial"/>
          <w:sz w:val="22"/>
          <w:szCs w:val="22"/>
        </w:rPr>
        <w:t xml:space="preserve"> </w:t>
      </w:r>
      <w:r w:rsidR="004A3C16" w:rsidRPr="00D1077D">
        <w:rPr>
          <w:rFonts w:ascii="Arial" w:hAnsi="Arial" w:cs="Arial"/>
          <w:sz w:val="22"/>
          <w:szCs w:val="22"/>
        </w:rPr>
        <w:t>1º</w:t>
      </w:r>
      <w:r w:rsidR="00ED429D" w:rsidRPr="00D1077D">
        <w:rPr>
          <w:rFonts w:ascii="Arial" w:hAnsi="Arial" w:cs="Arial"/>
          <w:sz w:val="22"/>
          <w:szCs w:val="22"/>
        </w:rPr>
        <w:t>,</w:t>
      </w:r>
      <w:r w:rsidR="004A3C16" w:rsidRPr="00D1077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D1077D">
        <w:rPr>
          <w:rFonts w:ascii="Arial" w:hAnsi="Arial" w:cs="Arial"/>
          <w:sz w:val="22"/>
          <w:szCs w:val="22"/>
        </w:rPr>
        <w:t>isposto no Art. 43, § 1º, inciso</w:t>
      </w:r>
      <w:r w:rsidR="00CC32F0" w:rsidRPr="00D1077D">
        <w:rPr>
          <w:rFonts w:ascii="Arial" w:hAnsi="Arial" w:cs="Arial"/>
          <w:sz w:val="22"/>
          <w:szCs w:val="22"/>
        </w:rPr>
        <w:t>,</w:t>
      </w:r>
      <w:r w:rsidR="001D4F91" w:rsidRPr="00D1077D">
        <w:rPr>
          <w:rFonts w:ascii="Arial" w:hAnsi="Arial" w:cs="Arial"/>
          <w:sz w:val="22"/>
          <w:szCs w:val="22"/>
        </w:rPr>
        <w:t xml:space="preserve"> </w:t>
      </w:r>
      <w:r w:rsidR="007F619B" w:rsidRPr="00D1077D">
        <w:rPr>
          <w:rFonts w:ascii="Arial" w:hAnsi="Arial" w:cs="Arial"/>
          <w:sz w:val="22"/>
          <w:szCs w:val="22"/>
        </w:rPr>
        <w:t>I</w:t>
      </w:r>
      <w:r w:rsidR="00326BDA" w:rsidRPr="00D1077D">
        <w:rPr>
          <w:rFonts w:ascii="Arial" w:hAnsi="Arial" w:cs="Arial"/>
          <w:sz w:val="22"/>
          <w:szCs w:val="22"/>
        </w:rPr>
        <w:t>I</w:t>
      </w:r>
      <w:r w:rsidR="00F84345" w:rsidRPr="00D1077D">
        <w:rPr>
          <w:rFonts w:ascii="Arial" w:hAnsi="Arial" w:cs="Arial"/>
          <w:sz w:val="22"/>
          <w:szCs w:val="22"/>
        </w:rPr>
        <w:t xml:space="preserve"> </w:t>
      </w:r>
      <w:r w:rsidR="004A3C16" w:rsidRPr="00D1077D">
        <w:rPr>
          <w:rFonts w:ascii="Arial" w:hAnsi="Arial" w:cs="Arial"/>
          <w:sz w:val="22"/>
          <w:szCs w:val="22"/>
        </w:rPr>
        <w:t>da Lei 4.320/64, o seguinte</w:t>
      </w:r>
      <w:r w:rsidR="00CF37F6" w:rsidRPr="00D1077D">
        <w:rPr>
          <w:rFonts w:ascii="Arial" w:hAnsi="Arial" w:cs="Arial"/>
          <w:sz w:val="22"/>
          <w:szCs w:val="22"/>
        </w:rPr>
        <w:t>:</w:t>
      </w:r>
      <w:r w:rsidR="003F1707" w:rsidRPr="00D1077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33706524" w14:textId="77777777" w:rsidR="00D1077D" w:rsidRPr="00D1077D" w:rsidRDefault="00D1077D" w:rsidP="00D1077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194096FE" w14:textId="56EAD9C1" w:rsidR="002E70E3" w:rsidRPr="00D1077D" w:rsidRDefault="002E70E3" w:rsidP="002E70E3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color w:val="000000"/>
          <w:sz w:val="22"/>
          <w:szCs w:val="22"/>
          <w:shd w:val="clear" w:color="auto" w:fill="FFFFFF"/>
        </w:rPr>
        <w:t>Excesso de arrecadação</w:t>
      </w:r>
      <w:r w:rsidRPr="00D1077D">
        <w:rPr>
          <w:rFonts w:ascii="Arial" w:hAnsi="Arial" w:cs="Arial"/>
          <w:sz w:val="22"/>
          <w:szCs w:val="22"/>
        </w:rPr>
        <w:t>, destinado a reforço de dotação orçamentária, no valor de R$ 250.000,00 (duzentos e cinquenta mil reais);</w:t>
      </w:r>
    </w:p>
    <w:p w14:paraId="4C71C42A" w14:textId="77777777" w:rsidR="00F27DC8" w:rsidRPr="00D1077D" w:rsidRDefault="00F27DC8" w:rsidP="00D1077D">
      <w:pPr>
        <w:pStyle w:val="Corpodetexto2"/>
        <w:spacing w:after="0" w:line="240" w:lineRule="auto"/>
        <w:ind w:firstLine="709"/>
        <w:rPr>
          <w:rFonts w:ascii="Arial" w:hAnsi="Arial" w:cs="Arial"/>
          <w:sz w:val="22"/>
          <w:szCs w:val="22"/>
        </w:rPr>
      </w:pPr>
    </w:p>
    <w:p w14:paraId="437F6696" w14:textId="2E0750B8" w:rsidR="009D5441" w:rsidRPr="00D1077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D1077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1077D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D1077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D1077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D1077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D1077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 w:rsidRPr="00D1077D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D1077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 w:rsidRPr="00D1077D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D1077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 w:rsidRPr="00D1077D">
        <w:rPr>
          <w:rFonts w:ascii="Arial" w:hAnsi="Arial" w:cs="Arial"/>
          <w:bCs/>
          <w:iCs/>
          <w:sz w:val="22"/>
          <w:szCs w:val="22"/>
        </w:rPr>
        <w:t>21</w:t>
      </w:r>
      <w:r w:rsidR="009D5441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D1077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 w:rsidRPr="00D1077D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 w:rsidRPr="00D1077D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D1077D">
        <w:rPr>
          <w:rFonts w:ascii="Arial" w:hAnsi="Arial" w:cs="Arial"/>
          <w:bCs/>
          <w:iCs/>
          <w:sz w:val="22"/>
          <w:szCs w:val="22"/>
        </w:rPr>
        <w:t>2º</w:t>
      </w:r>
      <w:r w:rsidR="003A1D56" w:rsidRPr="00D1077D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D1077D">
        <w:rPr>
          <w:rFonts w:ascii="Arial" w:hAnsi="Arial" w:cs="Arial"/>
          <w:bCs/>
          <w:iCs/>
          <w:sz w:val="22"/>
          <w:szCs w:val="22"/>
        </w:rPr>
        <w:t>desta Lei.</w:t>
      </w:r>
    </w:p>
    <w:p w14:paraId="59C26AD2" w14:textId="77777777" w:rsidR="009D5441" w:rsidRPr="00D1077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288E597" w14:textId="37D2DBCF" w:rsidR="009D5441" w:rsidRPr="00D1077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1077D">
        <w:rPr>
          <w:rFonts w:ascii="Arial" w:hAnsi="Arial" w:cs="Arial"/>
          <w:b/>
          <w:bCs/>
          <w:iCs/>
          <w:sz w:val="22"/>
          <w:szCs w:val="22"/>
        </w:rPr>
        <w:t>4</w:t>
      </w:r>
      <w:r w:rsidRPr="00D1077D">
        <w:rPr>
          <w:rFonts w:ascii="Arial" w:hAnsi="Arial" w:cs="Arial"/>
          <w:b/>
          <w:bCs/>
          <w:iCs/>
          <w:sz w:val="22"/>
          <w:szCs w:val="22"/>
        </w:rPr>
        <w:t>º</w:t>
      </w:r>
      <w:r w:rsidRPr="00D1077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D1077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D1077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2F94D84F" w14:textId="77777777" w:rsidR="009D5441" w:rsidRPr="00D1077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3B277C" w14:textId="2F4772C3" w:rsidR="004A3C16" w:rsidRPr="00D1077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 w:rsidRPr="00D1077D">
        <w:rPr>
          <w:rFonts w:ascii="Arial" w:hAnsi="Arial" w:cs="Arial"/>
          <w:b/>
          <w:bCs/>
          <w:iCs/>
          <w:sz w:val="22"/>
          <w:szCs w:val="22"/>
        </w:rPr>
        <w:t>5</w:t>
      </w:r>
      <w:r w:rsidRPr="00D1077D">
        <w:rPr>
          <w:rFonts w:ascii="Arial" w:hAnsi="Arial" w:cs="Arial"/>
          <w:b/>
          <w:bCs/>
          <w:iCs/>
          <w:sz w:val="22"/>
          <w:szCs w:val="22"/>
        </w:rPr>
        <w:t>º</w:t>
      </w:r>
      <w:r w:rsidRPr="00D1077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D1077D">
        <w:rPr>
          <w:rFonts w:ascii="Arial" w:hAnsi="Arial" w:cs="Arial"/>
          <w:sz w:val="22"/>
          <w:szCs w:val="22"/>
        </w:rPr>
        <w:t>E</w:t>
      </w:r>
      <w:r w:rsidR="004A3C16" w:rsidRPr="00D1077D">
        <w:rPr>
          <w:rFonts w:ascii="Arial" w:hAnsi="Arial" w:cs="Arial"/>
          <w:sz w:val="22"/>
          <w:szCs w:val="22"/>
        </w:rPr>
        <w:t>sta Lei entrará em vigor na data de sua publicação</w:t>
      </w:r>
      <w:r w:rsidRPr="00D1077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D1077D">
        <w:rPr>
          <w:rFonts w:ascii="Arial" w:hAnsi="Arial" w:cs="Arial"/>
          <w:sz w:val="22"/>
          <w:szCs w:val="22"/>
        </w:rPr>
        <w:t>.</w:t>
      </w:r>
    </w:p>
    <w:p w14:paraId="3D42A35E" w14:textId="77777777" w:rsidR="00D1077D" w:rsidRPr="00D1077D" w:rsidRDefault="00D1077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08230F4" w14:textId="77777777" w:rsidR="00D1077D" w:rsidRPr="00D1077D" w:rsidRDefault="00D1077D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466C99F" w14:textId="6525F5FA" w:rsidR="00395151" w:rsidRPr="00D1077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1077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D1077D" w:rsidRPr="00D1077D">
        <w:rPr>
          <w:rFonts w:ascii="Arial" w:hAnsi="Arial" w:cs="Arial"/>
          <w:bCs/>
          <w:color w:val="000000" w:themeColor="text1"/>
          <w:sz w:val="22"/>
          <w:szCs w:val="22"/>
        </w:rPr>
        <w:t>08</w:t>
      </w:r>
      <w:r w:rsidR="006979EA" w:rsidRPr="00D1077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D1077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322B33" w:rsidRPr="00D1077D">
        <w:rPr>
          <w:rFonts w:ascii="Arial" w:hAnsi="Arial" w:cs="Arial"/>
          <w:bCs/>
          <w:color w:val="000000" w:themeColor="text1"/>
          <w:sz w:val="22"/>
          <w:szCs w:val="22"/>
        </w:rPr>
        <w:t>agosto</w:t>
      </w:r>
      <w:r w:rsidRPr="00D1077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 w:rsidRPr="00D1077D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 w:rsidRPr="00D1077D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D1077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65178C1" w14:textId="77777777" w:rsidR="00536207" w:rsidRPr="00D1077D" w:rsidRDefault="00536207" w:rsidP="007D142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E927375" w14:textId="77777777"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20467353" w14:textId="77777777" w:rsidR="00D1077D" w:rsidRDefault="00D1077D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9C2F5DE" w14:textId="77777777" w:rsidR="00D1077D" w:rsidRDefault="00D1077D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575F20C3" w14:textId="77777777" w:rsidR="00D1077D" w:rsidRPr="00D1077D" w:rsidRDefault="00D1077D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3642659" w14:textId="2FF5D254" w:rsidR="007D1421" w:rsidRPr="00D1077D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D1077D">
        <w:rPr>
          <w:rFonts w:ascii="Arial" w:hAnsi="Arial" w:cs="Arial"/>
          <w:b/>
          <w:smallCaps/>
          <w:sz w:val="22"/>
          <w:szCs w:val="22"/>
        </w:rPr>
        <w:t>MAHER JABER</w:t>
      </w:r>
      <w:r w:rsidR="00D1077D" w:rsidRPr="00D1077D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14:paraId="741FEBD0" w14:textId="77777777" w:rsidR="007D1421" w:rsidRPr="00D1077D" w:rsidRDefault="0028305D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b/>
          <w:sz w:val="22"/>
          <w:szCs w:val="22"/>
        </w:rPr>
        <w:t xml:space="preserve"> </w:t>
      </w:r>
      <w:r w:rsidR="007D1421" w:rsidRPr="00D1077D">
        <w:rPr>
          <w:rFonts w:ascii="Arial" w:hAnsi="Arial" w:cs="Arial"/>
          <w:b/>
          <w:sz w:val="22"/>
          <w:szCs w:val="22"/>
        </w:rPr>
        <w:t xml:space="preserve"> </w:t>
      </w:r>
      <w:r w:rsidR="007D1421" w:rsidRPr="00D1077D">
        <w:rPr>
          <w:rFonts w:ascii="Arial" w:hAnsi="Arial" w:cs="Arial"/>
          <w:sz w:val="22"/>
          <w:szCs w:val="22"/>
        </w:rPr>
        <w:t>Prefeito Municipal</w:t>
      </w:r>
    </w:p>
    <w:p w14:paraId="07A66F58" w14:textId="77777777" w:rsidR="000C0609" w:rsidRPr="00D1077D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170A4249" w14:textId="77777777" w:rsidR="00D557F0" w:rsidRPr="00D1077D" w:rsidRDefault="00D557F0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7F9DB0A6" w14:textId="77777777" w:rsidR="00D557F0" w:rsidRPr="00D1077D" w:rsidRDefault="00D557F0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10B8EB83" w14:textId="77777777" w:rsidR="00D1077D" w:rsidRPr="00D1077D" w:rsidRDefault="00D1077D" w:rsidP="00D1077D">
      <w:pPr>
        <w:spacing w:line="288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sz w:val="22"/>
          <w:szCs w:val="22"/>
        </w:rPr>
        <w:t>Registre-se e Publique-se.</w:t>
      </w:r>
    </w:p>
    <w:p w14:paraId="212FCC7F" w14:textId="77777777" w:rsidR="00D1077D" w:rsidRPr="00D1077D" w:rsidRDefault="00D1077D" w:rsidP="00D1077D">
      <w:pPr>
        <w:spacing w:line="288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sz w:val="22"/>
          <w:szCs w:val="22"/>
        </w:rPr>
        <w:t>Arquive-se.</w:t>
      </w:r>
    </w:p>
    <w:p w14:paraId="41C4D7B0" w14:textId="77777777" w:rsidR="00D1077D" w:rsidRDefault="00D1077D" w:rsidP="00D1077D">
      <w:pPr>
        <w:tabs>
          <w:tab w:val="left" w:pos="-426"/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7778ADE1" w14:textId="77777777" w:rsidR="00D1077D" w:rsidRPr="00D1077D" w:rsidRDefault="00D1077D" w:rsidP="00D1077D">
      <w:pPr>
        <w:tabs>
          <w:tab w:val="left" w:pos="-426"/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37935394" w14:textId="77777777" w:rsidR="00D1077D" w:rsidRPr="00D1077D" w:rsidRDefault="00D1077D" w:rsidP="00D1077D">
      <w:pPr>
        <w:tabs>
          <w:tab w:val="left" w:pos="-426"/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9FA2A09" w14:textId="77777777" w:rsidR="00D1077D" w:rsidRPr="00D1077D" w:rsidRDefault="00D1077D" w:rsidP="00D1077D">
      <w:pPr>
        <w:tabs>
          <w:tab w:val="left" w:pos="-426"/>
          <w:tab w:val="left" w:pos="0"/>
        </w:tabs>
        <w:ind w:hanging="142"/>
        <w:rPr>
          <w:rFonts w:ascii="Arial" w:hAnsi="Arial" w:cs="Arial"/>
          <w:b/>
          <w:sz w:val="22"/>
          <w:szCs w:val="22"/>
        </w:rPr>
      </w:pPr>
      <w:r w:rsidRPr="00D1077D">
        <w:rPr>
          <w:rFonts w:ascii="Arial" w:hAnsi="Arial" w:cs="Arial"/>
          <w:b/>
          <w:sz w:val="22"/>
          <w:szCs w:val="22"/>
        </w:rPr>
        <w:t>Temístocles Felício de Bastos</w:t>
      </w:r>
    </w:p>
    <w:p w14:paraId="7D2B69DE" w14:textId="77777777" w:rsidR="00D1077D" w:rsidRPr="00D1077D" w:rsidRDefault="00D1077D" w:rsidP="00D1077D">
      <w:pPr>
        <w:tabs>
          <w:tab w:val="left" w:pos="-426"/>
        </w:tabs>
        <w:ind w:left="-426"/>
        <w:rPr>
          <w:rFonts w:ascii="Arial" w:hAnsi="Arial" w:cs="Arial"/>
          <w:sz w:val="22"/>
          <w:szCs w:val="22"/>
        </w:rPr>
      </w:pPr>
      <w:r w:rsidRPr="00D1077D">
        <w:rPr>
          <w:rFonts w:ascii="Arial" w:hAnsi="Arial" w:cs="Arial"/>
          <w:sz w:val="22"/>
          <w:szCs w:val="22"/>
        </w:rPr>
        <w:t>Secretário Municipal de Administração</w:t>
      </w:r>
    </w:p>
    <w:p w14:paraId="0589583F" w14:textId="77777777" w:rsidR="00D1077D" w:rsidRDefault="00D1077D" w:rsidP="00D1077D">
      <w:pPr>
        <w:ind w:left="4956" w:firstLine="708"/>
        <w:rPr>
          <w:rFonts w:ascii="Arial" w:hAnsi="Arial" w:cs="Arial"/>
          <w:b/>
        </w:rPr>
      </w:pPr>
    </w:p>
    <w:p w14:paraId="010B2043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71B4C776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3F54DCEC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35AC28AB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28A10748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44A122DB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74C31342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7AC6B3CC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33EC9DCF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176EDC0D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12FCAE00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02ABF039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192B735B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2DDC30CF" w14:textId="77777777" w:rsidR="00D1077D" w:rsidRDefault="00D1077D" w:rsidP="00D1077D">
      <w:pPr>
        <w:ind w:left="4956" w:firstLine="708"/>
        <w:jc w:val="center"/>
        <w:rPr>
          <w:rFonts w:ascii="Arial" w:hAnsi="Arial" w:cs="Arial"/>
          <w:b/>
        </w:rPr>
      </w:pPr>
    </w:p>
    <w:p w14:paraId="734934F6" w14:textId="77777777" w:rsidR="00D1077D" w:rsidRDefault="00D1077D" w:rsidP="00D1077D">
      <w:pPr>
        <w:ind w:left="4956" w:firstLine="709"/>
        <w:jc w:val="center"/>
        <w:rPr>
          <w:rFonts w:ascii="Arial" w:hAnsi="Arial" w:cs="Arial"/>
          <w:b/>
        </w:rPr>
      </w:pPr>
    </w:p>
    <w:p w14:paraId="48EB6468" w14:textId="77777777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0977BED4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1E084B6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2D500EB6" w14:textId="77777777" w:rsidR="00ED2A04" w:rsidRPr="00EA51B7" w:rsidRDefault="00ED2A04" w:rsidP="00D1077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14:paraId="735138BA" w14:textId="09F8A19D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DD6063">
        <w:rPr>
          <w:rFonts w:ascii="Arial" w:hAnsi="Arial" w:cs="Arial"/>
          <w:lang w:eastAsia="en-US"/>
        </w:rPr>
        <w:t>0</w:t>
      </w:r>
      <w:r w:rsidR="00DD6063" w:rsidRPr="00DD6063">
        <w:rPr>
          <w:rFonts w:ascii="Arial" w:hAnsi="Arial" w:cs="Arial"/>
          <w:lang w:eastAsia="en-US"/>
        </w:rPr>
        <w:t>60</w:t>
      </w:r>
      <w:r w:rsidR="00664A52" w:rsidRPr="00DD6063">
        <w:rPr>
          <w:rFonts w:ascii="Arial" w:hAnsi="Arial" w:cs="Arial"/>
          <w:lang w:eastAsia="en-US"/>
        </w:rPr>
        <w:t>/20</w:t>
      </w:r>
      <w:r w:rsidR="00CC32F0" w:rsidRPr="00DD6063">
        <w:rPr>
          <w:rFonts w:ascii="Arial" w:hAnsi="Arial" w:cs="Arial"/>
          <w:lang w:eastAsia="en-US"/>
        </w:rPr>
        <w:t>2</w:t>
      </w:r>
      <w:r w:rsidR="00387E0A" w:rsidRPr="00DD6063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DD6063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DD6063">
        <w:rPr>
          <w:rFonts w:ascii="Arial" w:hAnsi="Arial" w:cs="Arial"/>
          <w:b/>
          <w:i/>
        </w:rPr>
        <w:t>Especiais</w:t>
      </w:r>
      <w:r w:rsidR="00EB711C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  <w:bookmarkStart w:id="1" w:name="_GoBack"/>
      <w:bookmarkEnd w:id="1"/>
    </w:p>
    <w:p w14:paraId="0DFA24E5" w14:textId="14E9E602"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DD6063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DD6063">
        <w:rPr>
          <w:rFonts w:ascii="Arial" w:hAnsi="Arial" w:cs="Arial"/>
          <w:lang w:eastAsia="en-US"/>
        </w:rPr>
        <w:t>Especiais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50661944" w14:textId="5688A568" w:rsidR="00150C21" w:rsidRPr="00504CD0" w:rsidRDefault="00150C21" w:rsidP="007D603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4CD0">
        <w:rPr>
          <w:rFonts w:ascii="Arial" w:hAnsi="Arial" w:cs="Arial"/>
          <w:lang w:eastAsia="en-US"/>
        </w:rPr>
        <w:t>Os Itens I, II</w:t>
      </w:r>
      <w:r w:rsidR="00733974" w:rsidRPr="00504CD0">
        <w:rPr>
          <w:rFonts w:ascii="Arial" w:hAnsi="Arial" w:cs="Arial"/>
          <w:lang w:eastAsia="en-US"/>
        </w:rPr>
        <w:t xml:space="preserve"> e</w:t>
      </w:r>
      <w:r w:rsidRPr="00504CD0">
        <w:rPr>
          <w:rFonts w:ascii="Arial" w:hAnsi="Arial" w:cs="Arial"/>
          <w:lang w:eastAsia="en-US"/>
        </w:rPr>
        <w:t xml:space="preserve"> III</w:t>
      </w:r>
      <w:r w:rsidR="00733974" w:rsidRPr="00504CD0">
        <w:rPr>
          <w:rFonts w:ascii="Arial" w:hAnsi="Arial" w:cs="Arial"/>
          <w:lang w:eastAsia="en-US"/>
        </w:rPr>
        <w:t xml:space="preserve"> </w:t>
      </w:r>
      <w:r w:rsidRPr="00504CD0">
        <w:rPr>
          <w:rFonts w:ascii="Arial" w:hAnsi="Arial" w:cs="Arial"/>
          <w:lang w:eastAsia="en-US"/>
        </w:rPr>
        <w:t xml:space="preserve">do art. </w:t>
      </w:r>
      <w:r w:rsidR="00733974" w:rsidRPr="00504CD0">
        <w:rPr>
          <w:rFonts w:ascii="Arial" w:hAnsi="Arial" w:cs="Arial"/>
          <w:lang w:eastAsia="en-US"/>
        </w:rPr>
        <w:t>1</w:t>
      </w:r>
      <w:r w:rsidRPr="00504CD0">
        <w:rPr>
          <w:rFonts w:ascii="Arial" w:hAnsi="Arial" w:cs="Arial"/>
          <w:lang w:eastAsia="en-US"/>
        </w:rPr>
        <w:t>º, que trata de incluir no orçamento da Secretaria de Saúde, a</w:t>
      </w:r>
      <w:r w:rsidR="00733974" w:rsidRPr="00504CD0">
        <w:rPr>
          <w:rFonts w:ascii="Arial" w:hAnsi="Arial" w:cs="Arial"/>
          <w:lang w:eastAsia="en-US"/>
        </w:rPr>
        <w:t>s</w:t>
      </w:r>
      <w:r w:rsidRPr="00504CD0">
        <w:rPr>
          <w:rFonts w:ascii="Arial" w:hAnsi="Arial" w:cs="Arial"/>
          <w:lang w:eastAsia="en-US"/>
        </w:rPr>
        <w:t xml:space="preserve"> aç</w:t>
      </w:r>
      <w:r w:rsidR="00733974" w:rsidRPr="00504CD0">
        <w:rPr>
          <w:rFonts w:ascii="Arial" w:hAnsi="Arial" w:cs="Arial"/>
          <w:lang w:eastAsia="en-US"/>
        </w:rPr>
        <w:t>ões</w:t>
      </w:r>
      <w:r w:rsidRPr="00504CD0">
        <w:rPr>
          <w:rFonts w:ascii="Arial" w:hAnsi="Arial" w:cs="Arial"/>
          <w:lang w:eastAsia="en-US"/>
        </w:rPr>
        <w:t xml:space="preserve"> </w:t>
      </w:r>
      <w:r w:rsidR="00733974" w:rsidRPr="00504CD0">
        <w:rPr>
          <w:rFonts w:ascii="Arial" w:hAnsi="Arial" w:cs="Arial"/>
          <w:lang w:eastAsia="en-US"/>
        </w:rPr>
        <w:t>que dispõe de</w:t>
      </w:r>
      <w:r w:rsidRPr="00504CD0">
        <w:rPr>
          <w:rFonts w:ascii="Arial" w:hAnsi="Arial" w:cs="Arial"/>
          <w:lang w:eastAsia="en-US"/>
        </w:rPr>
        <w:t xml:space="preserve"> “</w:t>
      </w:r>
      <w:r w:rsidR="009B0C5C" w:rsidRPr="00504CD0">
        <w:rPr>
          <w:rFonts w:ascii="Arial" w:hAnsi="Arial" w:cs="Arial"/>
          <w:lang w:eastAsia="en-US"/>
        </w:rPr>
        <w:t>Transferência de recurso do FNS – Proposta 36000.5102702/02-300 - Emenda Parlamentar Individual nº 366100111</w:t>
      </w:r>
      <w:r w:rsidRPr="00504CD0">
        <w:rPr>
          <w:rFonts w:ascii="Arial" w:hAnsi="Arial" w:cs="Arial"/>
          <w:color w:val="000000" w:themeColor="text1"/>
        </w:rPr>
        <w:t>”</w:t>
      </w:r>
      <w:r w:rsidR="009B0C5C" w:rsidRPr="00504CD0">
        <w:rPr>
          <w:rFonts w:ascii="Arial" w:hAnsi="Arial" w:cs="Arial"/>
          <w:color w:val="000000" w:themeColor="text1"/>
        </w:rPr>
        <w:t xml:space="preserve">, </w:t>
      </w:r>
      <w:r w:rsidR="00504CD0" w:rsidRPr="00504CD0">
        <w:rPr>
          <w:rFonts w:ascii="Arial" w:hAnsi="Arial" w:cs="Arial"/>
          <w:color w:val="000000" w:themeColor="text1"/>
        </w:rPr>
        <w:t>Transferência de recurso do FES – Portaria SES nº 479/2023 - Emenda Parlamentar Individual nº 284, Transferência de recurso do FES – Portaria SES nº 479/2023</w:t>
      </w:r>
      <w:r w:rsidR="00504CD0">
        <w:rPr>
          <w:rFonts w:ascii="Arial" w:hAnsi="Arial" w:cs="Arial"/>
          <w:color w:val="000000" w:themeColor="text1"/>
        </w:rPr>
        <w:t xml:space="preserve"> - </w:t>
      </w:r>
      <w:r w:rsidR="00504CD0" w:rsidRPr="00504CD0">
        <w:rPr>
          <w:rFonts w:ascii="Arial" w:hAnsi="Arial" w:cs="Arial"/>
          <w:color w:val="000000" w:themeColor="text1"/>
        </w:rPr>
        <w:t>Emenda Parlamentar Individual nº 168</w:t>
      </w:r>
      <w:r w:rsidR="00504CD0">
        <w:rPr>
          <w:rFonts w:ascii="Arial" w:hAnsi="Arial" w:cs="Arial"/>
          <w:color w:val="000000" w:themeColor="text1"/>
        </w:rPr>
        <w:t>,</w:t>
      </w:r>
      <w:r w:rsidR="00504CD0" w:rsidRPr="00504CD0">
        <w:rPr>
          <w:rFonts w:ascii="Arial" w:hAnsi="Arial" w:cs="Arial"/>
          <w:color w:val="000000" w:themeColor="text1"/>
        </w:rPr>
        <w:t xml:space="preserve"> </w:t>
      </w:r>
      <w:r w:rsidRPr="00504CD0">
        <w:rPr>
          <w:rFonts w:ascii="Arial" w:hAnsi="Arial" w:cs="Arial"/>
          <w:color w:val="000000" w:themeColor="text1"/>
        </w:rPr>
        <w:t>o</w:t>
      </w:r>
      <w:r w:rsidR="00504CD0">
        <w:rPr>
          <w:rFonts w:ascii="Arial" w:hAnsi="Arial" w:cs="Arial"/>
          <w:color w:val="000000" w:themeColor="text1"/>
        </w:rPr>
        <w:t xml:space="preserve">s </w:t>
      </w:r>
      <w:r w:rsidRPr="00504CD0">
        <w:rPr>
          <w:rFonts w:ascii="Arial" w:hAnsi="Arial" w:cs="Arial"/>
          <w:color w:val="000000" w:themeColor="text1"/>
        </w:rPr>
        <w:t xml:space="preserve"> elemento de despesa “</w:t>
      </w:r>
      <w:r w:rsidR="00504CD0">
        <w:rPr>
          <w:rFonts w:ascii="Arial" w:hAnsi="Arial" w:cs="Arial"/>
          <w:color w:val="000000" w:themeColor="text1"/>
        </w:rPr>
        <w:t xml:space="preserve">Material de Consumo e </w:t>
      </w:r>
      <w:r w:rsidRPr="00504CD0">
        <w:rPr>
          <w:rFonts w:ascii="Arial" w:hAnsi="Arial" w:cs="Arial"/>
          <w:color w:val="000000" w:themeColor="text1"/>
        </w:rPr>
        <w:t xml:space="preserve">Serviços de Terceiros – Pessoa Jurídica”, conforme solicitado na comunicação interna nº </w:t>
      </w:r>
      <w:r w:rsidR="00504CD0">
        <w:rPr>
          <w:rFonts w:ascii="Arial" w:hAnsi="Arial" w:cs="Arial"/>
          <w:color w:val="000000" w:themeColor="text1"/>
        </w:rPr>
        <w:t>234-254</w:t>
      </w:r>
      <w:r w:rsidRPr="00504CD0">
        <w:rPr>
          <w:rFonts w:ascii="Arial" w:hAnsi="Arial" w:cs="Arial"/>
          <w:color w:val="000000" w:themeColor="text1"/>
        </w:rPr>
        <w:t>/2023, anexa;</w:t>
      </w:r>
    </w:p>
    <w:p w14:paraId="06FC7944" w14:textId="4ED76191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150C21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733974">
        <w:rPr>
          <w:rFonts w:ascii="Arial" w:hAnsi="Arial" w:cs="Arial"/>
          <w:lang w:eastAsia="en-US"/>
        </w:rPr>
        <w:t>excesso de arrecadação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1EC4D0A4" w14:textId="77777777" w:rsidR="006A3FC9" w:rsidRDefault="006A3FC9" w:rsidP="00D1077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14:paraId="7F84DA1F" w14:textId="77777777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26B0E075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9FB275" w14:textId="77777777"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14:paraId="39AC2F7D" w14:textId="77777777" w:rsidR="00D1077D" w:rsidRPr="00EA51B7" w:rsidRDefault="00D1077D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14:paraId="0B8E1710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65176B25" w14:textId="6E7F89A7" w:rsidR="00ED2A04" w:rsidRPr="00EA51B7" w:rsidRDefault="00D1077D" w:rsidP="00D1077D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</w:t>
      </w:r>
      <w:r w:rsidR="00ED5016">
        <w:rPr>
          <w:rFonts w:ascii="Arial" w:hAnsi="Arial" w:cs="Arial"/>
          <w:b/>
          <w:bCs/>
          <w:lang w:eastAsia="en-US"/>
        </w:rPr>
        <w:t>MAHER JABER</w:t>
      </w:r>
      <w:r>
        <w:rPr>
          <w:rFonts w:ascii="Arial" w:hAnsi="Arial" w:cs="Arial"/>
          <w:b/>
          <w:bCs/>
          <w:lang w:eastAsia="en-US"/>
        </w:rPr>
        <w:t xml:space="preserve"> MAHMUD</w:t>
      </w:r>
    </w:p>
    <w:p w14:paraId="4E765C55" w14:textId="2DD0ADE7" w:rsidR="00EA51B7" w:rsidRPr="00D1077D" w:rsidRDefault="00D1077D" w:rsidP="00D1077D">
      <w:pPr>
        <w:autoSpaceDE w:val="0"/>
        <w:autoSpaceDN w:val="0"/>
        <w:adjustRightInd w:val="0"/>
        <w:ind w:firstLine="1134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                              </w:t>
      </w:r>
      <w:r w:rsidR="00B21D10" w:rsidRPr="00D1077D">
        <w:rPr>
          <w:rFonts w:ascii="Arial" w:hAnsi="Arial" w:cs="Arial"/>
          <w:bCs/>
          <w:lang w:eastAsia="en-US"/>
        </w:rPr>
        <w:t>Prefeito Municipal</w:t>
      </w:r>
    </w:p>
    <w:sectPr w:rsidR="00EA51B7" w:rsidRPr="00D1077D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C8542" w14:textId="77777777" w:rsidR="008307D9" w:rsidRDefault="008307D9" w:rsidP="00BC7A26">
      <w:r>
        <w:separator/>
      </w:r>
    </w:p>
  </w:endnote>
  <w:endnote w:type="continuationSeparator" w:id="0">
    <w:p w14:paraId="7E84D926" w14:textId="77777777" w:rsidR="008307D9" w:rsidRDefault="008307D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05AB8F4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4CE84" w14:textId="77777777" w:rsidR="008307D9" w:rsidRDefault="008307D9" w:rsidP="00BC7A26">
      <w:r>
        <w:separator/>
      </w:r>
    </w:p>
  </w:footnote>
  <w:footnote w:type="continuationSeparator" w:id="0">
    <w:p w14:paraId="1A869037" w14:textId="77777777" w:rsidR="008307D9" w:rsidRDefault="008307D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8307D9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368E7E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8307D9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3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13"/>
  </w:num>
  <w:num w:numId="8">
    <w:abstractNumId w:val="11"/>
  </w:num>
  <w:num w:numId="9">
    <w:abstractNumId w:val="19"/>
  </w:num>
  <w:num w:numId="10">
    <w:abstractNumId w:val="5"/>
  </w:num>
  <w:num w:numId="11">
    <w:abstractNumId w:val="1"/>
  </w:num>
  <w:num w:numId="12">
    <w:abstractNumId w:val="23"/>
  </w:num>
  <w:num w:numId="13">
    <w:abstractNumId w:val="10"/>
  </w:num>
  <w:num w:numId="14">
    <w:abstractNumId w:val="16"/>
  </w:num>
  <w:num w:numId="15">
    <w:abstractNumId w:val="4"/>
  </w:num>
  <w:num w:numId="16">
    <w:abstractNumId w:val="20"/>
  </w:num>
  <w:num w:numId="17">
    <w:abstractNumId w:val="18"/>
  </w:num>
  <w:num w:numId="18">
    <w:abstractNumId w:val="21"/>
  </w:num>
  <w:num w:numId="19">
    <w:abstractNumId w:val="17"/>
  </w:num>
  <w:num w:numId="20">
    <w:abstractNumId w:val="24"/>
  </w:num>
  <w:num w:numId="21">
    <w:abstractNumId w:val="6"/>
  </w:num>
  <w:num w:numId="22">
    <w:abstractNumId w:val="12"/>
  </w:num>
  <w:num w:numId="23">
    <w:abstractNumId w:val="15"/>
  </w:num>
  <w:num w:numId="24">
    <w:abstractNumId w:val="3"/>
  </w:num>
  <w:num w:numId="25">
    <w:abstractNumId w:val="7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6063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4F47-4F79-4129-9355-B638F1A2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1473</cp:revision>
  <cp:lastPrinted>2019-02-01T14:47:00Z</cp:lastPrinted>
  <dcterms:created xsi:type="dcterms:W3CDTF">2017-05-10T13:52:00Z</dcterms:created>
  <dcterms:modified xsi:type="dcterms:W3CDTF">2023-08-08T13:07:00Z</dcterms:modified>
</cp:coreProperties>
</file>